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BD" w:rsidRPr="00895BBD" w:rsidRDefault="002D49DE" w:rsidP="002D49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895BBD" w:rsidRPr="00895BBD" w:rsidRDefault="002D49DE" w:rsidP="002D4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77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 района</w:t>
      </w:r>
    </w:p>
    <w:p w:rsidR="00895BBD" w:rsidRPr="00895BBD" w:rsidRDefault="002D06A4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49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мая </w:t>
      </w:r>
      <w:r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2014</w:t>
      </w:r>
      <w:r w:rsidR="002D49DE"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2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BD" w:rsidRPr="0089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D49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BC4C13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  <w:r w:rsidR="00B06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proofErr w:type="gramStart"/>
      <w:r w:rsidR="00B06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Постановлений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Главы</w:t>
      </w:r>
      <w:proofErr w:type="gramEnd"/>
    </w:p>
    <w:p w:rsidR="00F051B1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 муниципального района</w:t>
      </w:r>
    </w:p>
    <w:p w:rsidR="00F051B1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от 01.08.2014 № 23, о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16.01.2017 №1, </w:t>
      </w:r>
    </w:p>
    <w:p w:rsid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от 03.04.2020 № 5,  от 29.12.2020 №11, </w:t>
      </w:r>
    </w:p>
    <w:p w:rsidR="00FC614B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r w:rsidR="00FC6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22.01.2021 №9</w:t>
      </w:r>
      <w:r w:rsidR="00FC6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от 02.08.2021 №24;  </w:t>
      </w:r>
    </w:p>
    <w:p w:rsidR="00AF69F6" w:rsidRPr="00F051B1" w:rsidRDefault="00FC614B" w:rsidP="00F0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от 05.02.2024 №2</w:t>
      </w:r>
      <w:r w:rsidR="00BC4C13" w:rsidRPr="00F05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41"/>
      <w:bookmarkEnd w:id="0"/>
    </w:p>
    <w:p w:rsidR="002D49DE" w:rsidRDefault="002D49DE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иссии по соблюдению требований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служебному поведению муниципальных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жащих Совета Кемского </w:t>
      </w: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и урегулированию</w:t>
      </w:r>
    </w:p>
    <w:p w:rsidR="00895BBD" w:rsidRPr="00895BBD" w:rsidRDefault="00895BBD" w:rsidP="00895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95BBD" w:rsidRDefault="00895BBD" w:rsidP="00895BBD">
      <w:pPr>
        <w:jc w:val="right"/>
        <w:rPr>
          <w:rFonts w:ascii="Times New Roman" w:hAnsi="Times New Roman" w:cs="Times New Roman"/>
          <w:b/>
          <w:sz w:val="24"/>
        </w:rPr>
      </w:pPr>
    </w:p>
    <w:p w:rsidR="00895BBD" w:rsidRPr="00E920CF" w:rsidRDefault="00E920CF" w:rsidP="00E920CF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. Общие положения.</w:t>
      </w:r>
      <w:proofErr w:type="gramEnd"/>
    </w:p>
    <w:p w:rsidR="00E920CF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920CF" w:rsidRPr="00E920CF">
        <w:rPr>
          <w:rFonts w:ascii="Times New Roman" w:hAnsi="Times New Roman" w:cs="Times New Roman"/>
          <w:sz w:val="24"/>
        </w:rPr>
        <w:t>1. Настоящим Положением определяется порядок работы комиссии по соблюдению требований к служебному поведению муниципальных служащих Совета Кемского муниципального района и урегулированию конфликта интересов (далее - Комиссия)</w:t>
      </w:r>
      <w:proofErr w:type="gramStart"/>
      <w:r w:rsidR="00E920CF" w:rsidRP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E920CF" w:rsidRPr="00E920CF" w:rsidRDefault="00E920CF" w:rsidP="00E920C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E920CF">
        <w:rPr>
          <w:rFonts w:ascii="Times New Roman" w:hAnsi="Times New Roman" w:cs="Times New Roman"/>
          <w:sz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настоящим Положением, а также иными муниципальными правовыми актами Кемского муниципального района.</w:t>
      </w:r>
    </w:p>
    <w:p w:rsidR="00E920CF" w:rsidRPr="00E920CF" w:rsidRDefault="00E920CF" w:rsidP="00E920C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3. Основными задачами К</w:t>
      </w:r>
      <w:r w:rsidRPr="00E920CF">
        <w:rPr>
          <w:rFonts w:ascii="Times New Roman" w:hAnsi="Times New Roman" w:cs="Times New Roman"/>
          <w:sz w:val="24"/>
        </w:rPr>
        <w:t>омиссии являются:</w:t>
      </w:r>
    </w:p>
    <w:p w:rsidR="002D06A4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20CF" w:rsidRPr="002D06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920CF" w:rsidRPr="002D06A4">
        <w:rPr>
          <w:rFonts w:ascii="Times New Roman" w:hAnsi="Times New Roman" w:cs="Times New Roman"/>
          <w:sz w:val="24"/>
          <w:szCs w:val="24"/>
        </w:rPr>
        <w:t>а)</w:t>
      </w:r>
      <w:r w:rsidR="00FC614B" w:rsidRPr="00FC614B">
        <w:rPr>
          <w:rFonts w:ascii="Times New Roman" w:hAnsi="Times New Roman" w:cs="Times New Roman"/>
          <w:sz w:val="24"/>
          <w:szCs w:val="24"/>
        </w:rPr>
        <w:t xml:space="preserve"> содействие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другими федеральными законами в целях противодействия коррупции (далее - требования к служебному</w:t>
      </w:r>
      <w:proofErr w:type="gramEnd"/>
      <w:r w:rsidR="00FC614B" w:rsidRPr="00FC614B">
        <w:rPr>
          <w:rFonts w:ascii="Times New Roman" w:hAnsi="Times New Roman" w:cs="Times New Roman"/>
          <w:sz w:val="24"/>
          <w:szCs w:val="24"/>
        </w:rPr>
        <w:t xml:space="preserve"> поведению и (или) требования об урегулировании конфликта интересов);</w:t>
      </w:r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61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редакции Постановлений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</w:t>
      </w:r>
      <w:r w:rsidR="00FC61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от 05.02.2024 №2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E920CF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20CF" w:rsidRPr="002D06A4">
        <w:rPr>
          <w:rFonts w:ascii="Times New Roman" w:hAnsi="Times New Roman" w:cs="Times New Roman"/>
          <w:sz w:val="24"/>
          <w:szCs w:val="24"/>
        </w:rPr>
        <w:t xml:space="preserve"> б) </w:t>
      </w:r>
      <w:r w:rsidR="00E920CF">
        <w:rPr>
          <w:rFonts w:ascii="Times New Roman" w:hAnsi="Times New Roman" w:cs="Times New Roman"/>
          <w:sz w:val="24"/>
        </w:rPr>
        <w:t>с</w:t>
      </w:r>
      <w:r w:rsidR="00E920CF" w:rsidRPr="00E920CF">
        <w:rPr>
          <w:rFonts w:ascii="Times New Roman" w:hAnsi="Times New Roman" w:cs="Times New Roman"/>
          <w:sz w:val="24"/>
        </w:rPr>
        <w:t xml:space="preserve">одействие в осуществлении в </w:t>
      </w:r>
      <w:r>
        <w:rPr>
          <w:rFonts w:ascii="Times New Roman" w:hAnsi="Times New Roman" w:cs="Times New Roman"/>
          <w:sz w:val="24"/>
        </w:rPr>
        <w:t>Совете</w:t>
      </w:r>
      <w:r w:rsidR="00E920CF" w:rsidRPr="00E920CF">
        <w:rPr>
          <w:rFonts w:ascii="Times New Roman" w:hAnsi="Times New Roman" w:cs="Times New Roman"/>
          <w:sz w:val="24"/>
        </w:rPr>
        <w:t xml:space="preserve"> </w:t>
      </w:r>
      <w:r w:rsidR="00E920CF">
        <w:rPr>
          <w:rFonts w:ascii="Times New Roman" w:hAnsi="Times New Roman" w:cs="Times New Roman"/>
          <w:sz w:val="24"/>
        </w:rPr>
        <w:t xml:space="preserve">Кемского муниципального района </w:t>
      </w:r>
      <w:r w:rsidR="00E920CF" w:rsidRPr="00E920CF">
        <w:rPr>
          <w:rFonts w:ascii="Times New Roman" w:hAnsi="Times New Roman" w:cs="Times New Roman"/>
          <w:sz w:val="24"/>
        </w:rPr>
        <w:t>мер по предупреждению коррупции</w:t>
      </w:r>
      <w:proofErr w:type="gramStart"/>
      <w:r w:rsidR="00E920CF" w:rsidRP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920CF">
        <w:rPr>
          <w:rFonts w:ascii="Times New Roman" w:hAnsi="Times New Roman" w:cs="Times New Roman"/>
          <w:sz w:val="24"/>
        </w:rPr>
        <w:t xml:space="preserve">4. </w:t>
      </w:r>
      <w:r w:rsidR="00E920CF" w:rsidRPr="00E920CF">
        <w:rPr>
          <w:rFonts w:ascii="Times New Roman" w:hAnsi="Times New Roman" w:cs="Times New Roman"/>
          <w:sz w:val="24"/>
        </w:rPr>
        <w:t>Комиссия рассматривает вопросы, связанные с соблюдением требований к служебному поведению муниципальных служащих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920CF" w:rsidRPr="00E920CF">
        <w:rPr>
          <w:rFonts w:ascii="Times New Roman" w:hAnsi="Times New Roman" w:cs="Times New Roman"/>
          <w:sz w:val="24"/>
        </w:rPr>
        <w:t xml:space="preserve"> и (или) требований об урегулировании конфликта интересов, в отношении муниципальных служащих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920CF" w:rsidRPr="00E920CF">
        <w:rPr>
          <w:rFonts w:ascii="Times New Roman" w:hAnsi="Times New Roman" w:cs="Times New Roman"/>
          <w:sz w:val="24"/>
        </w:rPr>
        <w:t xml:space="preserve">, замещающих (замещавших) должности муниципальной службы в </w:t>
      </w:r>
      <w:r>
        <w:rPr>
          <w:rFonts w:ascii="Times New Roman" w:hAnsi="Times New Roman" w:cs="Times New Roman"/>
          <w:sz w:val="24"/>
        </w:rPr>
        <w:t>Совете</w:t>
      </w:r>
      <w:r w:rsidR="00E920CF" w:rsidRPr="00E920CF">
        <w:rPr>
          <w:rFonts w:ascii="Times New Roman" w:hAnsi="Times New Roman" w:cs="Times New Roman"/>
          <w:sz w:val="24"/>
        </w:rPr>
        <w:t xml:space="preserve"> </w:t>
      </w:r>
      <w:r w:rsidR="00E920CF">
        <w:rPr>
          <w:rFonts w:ascii="Times New Roman" w:hAnsi="Times New Roman" w:cs="Times New Roman"/>
          <w:sz w:val="24"/>
        </w:rPr>
        <w:t>Кемского муниципального района</w:t>
      </w:r>
      <w:proofErr w:type="gramStart"/>
      <w:r w:rsidR="00E920CF">
        <w:rPr>
          <w:rFonts w:ascii="Times New Roman" w:hAnsi="Times New Roman" w:cs="Times New Roman"/>
          <w:sz w:val="24"/>
        </w:rPr>
        <w:t>.</w:t>
      </w:r>
      <w:proofErr w:type="gramEnd"/>
      <w:r w:rsidRP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E920CF" w:rsidRPr="00E920CF" w:rsidRDefault="00E920CF" w:rsidP="00E920CF">
      <w:pPr>
        <w:tabs>
          <w:tab w:val="left" w:pos="2025"/>
        </w:tabs>
        <w:jc w:val="both"/>
        <w:rPr>
          <w:rFonts w:ascii="Times New Roman" w:hAnsi="Times New Roman" w:cs="Times New Roman"/>
          <w:sz w:val="24"/>
        </w:rPr>
      </w:pPr>
    </w:p>
    <w:p w:rsidR="00E920CF" w:rsidRDefault="00E920CF" w:rsidP="00E920CF">
      <w:pPr>
        <w:tabs>
          <w:tab w:val="left" w:pos="202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</w:rPr>
        <w:t xml:space="preserve">. </w:t>
      </w:r>
      <w:r w:rsidRPr="00E920CF">
        <w:rPr>
          <w:rFonts w:ascii="Times New Roman" w:hAnsi="Times New Roman" w:cs="Times New Roman"/>
          <w:sz w:val="24"/>
        </w:rPr>
        <w:t>Порядок формирования и состав Комиссии</w:t>
      </w:r>
    </w:p>
    <w:p w:rsidR="00E920CF" w:rsidRPr="00E920CF" w:rsidRDefault="00E920CF" w:rsidP="00E9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5.</w:t>
      </w:r>
      <w:r w:rsidR="0032632B" w:rsidRPr="0032632B">
        <w:t xml:space="preserve">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образуется в  порядке, установленном  Указом  Главы Республики Карелия от 25 декабря 2012 года № 147. Количественный состав Комиссии – 5 человек.           Все члены Комиссии при принятии решений обладают равными правами.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Комиссия состоит из председателя, заместителя председателя, секретаря и членов Комиссии. </w:t>
      </w:r>
    </w:p>
    <w:p w:rsidR="00E920CF" w:rsidRPr="00E920CF" w:rsidRDefault="00E920CF" w:rsidP="00E92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32632B" w:rsidRPr="0032632B" w:rsidRDefault="00E920CF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6.</w:t>
      </w:r>
      <w:r w:rsidR="0032632B" w:rsidRPr="0032632B">
        <w:t xml:space="preserve">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2632B" w:rsidRPr="0032632B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7.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В заседаниях Комиссии с правом совещательного голоса участвуют:</w:t>
      </w:r>
    </w:p>
    <w:p w:rsidR="0032632B" w:rsidRPr="00F051B1" w:rsidRDefault="0032632B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 непосредственный руководитель муниципального служащего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гулировании конфликта интересов;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32632B" w:rsidRPr="00F051B1" w:rsidRDefault="0032632B" w:rsidP="00F05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другие муниципальные служащие замещающие должности муниципальной службы в </w:t>
      </w:r>
      <w:r w:rsidR="00F051B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Совете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муниципального района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 w:rsidR="00F05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32632B" w:rsidRPr="0032632B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специалисты, которые могут дать пояснения по вопросам муниципальной службы и вопросам, рассматриваемым Комиссией;</w:t>
      </w:r>
    </w:p>
    <w:p w:rsidR="00942ADC" w:rsidRPr="00F051B1" w:rsidRDefault="00F051B1" w:rsidP="00F05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должностные лица других органов местного самоуправления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32632B" w:rsidRPr="0032632B">
        <w:t xml:space="preserve">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государственных органов,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по собственной инициативе и (или) на основании ходатайства муниципального служащего</w:t>
      </w:r>
      <w:r w:rsidR="002D06A4" w:rsidRPr="002D06A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отношении которого Комиссией рассматривается этот вопрос, или любого члена Комиссии</w:t>
      </w:r>
      <w:proofErr w:type="gramStart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22.01.2021. №9)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8.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Организационно-техническое и документационное обеспечение деятельности Комиссии возлагается 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аппарат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муниципального района.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2ADC" w:rsidRDefault="0032632B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</w:p>
    <w:p w:rsidR="00942ADC" w:rsidRDefault="00942ADC" w:rsidP="0094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III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Порядок работы Комиссии</w:t>
      </w:r>
    </w:p>
    <w:p w:rsidR="00942ADC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632B" w:rsidRPr="0032632B" w:rsidRDefault="00942ADC" w:rsidP="0032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9.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32632B" w:rsidRPr="00037D46" w:rsidRDefault="00942ADC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10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037D4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Кемского муниципального района</w:t>
      </w:r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, недопустимо</w:t>
      </w:r>
      <w:proofErr w:type="gramStart"/>
      <w:r w:rsidR="0032632B" w:rsidRPr="003263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942ADC" w:rsidRPr="00942ADC" w:rsidRDefault="00942ADC" w:rsidP="0094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11.</w:t>
      </w:r>
      <w:r w:rsidRPr="00942ADC">
        <w:t xml:space="preserve"> 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42ADC" w:rsidRDefault="00942ADC" w:rsidP="0094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12.</w:t>
      </w:r>
      <w:r w:rsidRPr="00942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Основаниями для проведения заседания Комиссии являются:</w:t>
      </w:r>
    </w:p>
    <w:p w:rsidR="00D04B7F" w:rsidRPr="00F051B1" w:rsidRDefault="00156B98" w:rsidP="00D04B7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lang w:eastAsia="ru-RU"/>
        </w:rPr>
        <w:t xml:space="preserve">         </w:t>
      </w:r>
      <w:r w:rsidR="00D04B7F">
        <w:rPr>
          <w:lang w:eastAsia="ru-RU"/>
        </w:rPr>
        <w:t xml:space="preserve">   </w:t>
      </w:r>
      <w:r>
        <w:rPr>
          <w:lang w:eastAsia="ru-RU"/>
        </w:rPr>
        <w:t xml:space="preserve">  </w:t>
      </w:r>
      <w:proofErr w:type="gramStart"/>
      <w:r w:rsidRPr="00D04B7F">
        <w:rPr>
          <w:rFonts w:ascii="Times New Roman" w:hAnsi="Times New Roman" w:cs="Times New Roman"/>
          <w:sz w:val="24"/>
          <w:lang w:eastAsia="ru-RU"/>
        </w:rPr>
        <w:t xml:space="preserve">а) представление Главой Кемского муниципального района в соответствии с пунктом </w:t>
      </w:r>
      <w:r w:rsidRPr="00515734">
        <w:rPr>
          <w:rFonts w:ascii="Times New Roman" w:hAnsi="Times New Roman" w:cs="Times New Roman"/>
          <w:sz w:val="24"/>
          <w:lang w:eastAsia="ru-RU"/>
        </w:rPr>
        <w:t>13 Положения о проверке достоверности и полноты сведений о доходах, об имуществе и обязательствах имущественного</w:t>
      </w:r>
      <w:r w:rsidRPr="00D04B7F">
        <w:rPr>
          <w:rFonts w:ascii="Times New Roman" w:hAnsi="Times New Roman" w:cs="Times New Roman"/>
          <w:sz w:val="24"/>
          <w:lang w:eastAsia="ru-RU"/>
        </w:rPr>
        <w:t xml:space="preserve"> характера, представляемых гражданами, претендующими на замещение должностей муниципальной службы, 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 xml:space="preserve">включенных в 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</w:t>
      </w:r>
      <w:r w:rsidR="00D04B7F" w:rsidRPr="00D04B7F">
        <w:rPr>
          <w:rFonts w:ascii="Times New Roman" w:hAnsi="Times New Roman" w:cs="Times New Roman"/>
          <w:sz w:val="24"/>
          <w:lang w:eastAsia="ru-RU"/>
        </w:rPr>
        <w:t xml:space="preserve"> Положени</w:t>
      </w:r>
      <w:r w:rsidR="00D04B7F">
        <w:rPr>
          <w:rFonts w:ascii="Times New Roman" w:hAnsi="Times New Roman" w:cs="Times New Roman"/>
          <w:sz w:val="24"/>
          <w:lang w:eastAsia="ru-RU"/>
        </w:rPr>
        <w:t>е</w:t>
      </w:r>
      <w:r w:rsidR="00D04B7F" w:rsidRPr="00D04B7F">
        <w:rPr>
          <w:rFonts w:ascii="Times New Roman" w:hAnsi="Times New Roman" w:cs="Times New Roman"/>
          <w:color w:val="000000"/>
          <w:sz w:val="24"/>
          <w:szCs w:val="24"/>
        </w:rPr>
        <w:t>), материалов проверки, свидетельствующих:</w:t>
      </w:r>
      <w:proofErr w:type="gramEnd"/>
    </w:p>
    <w:p w:rsidR="00156B98" w:rsidRPr="00037D46" w:rsidRDefault="00037D46" w:rsidP="0003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</w:t>
      </w:r>
      <w:r w:rsidR="00D04B7F">
        <w:rPr>
          <w:rFonts w:ascii="Times New Roman" w:hAnsi="Times New Roman" w:cs="Times New Roman"/>
          <w:sz w:val="24"/>
          <w:lang w:eastAsia="ru-RU"/>
        </w:rPr>
        <w:t xml:space="preserve"> - 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о представлении муниципальным служащим</w:t>
      </w:r>
      <w:r w:rsidR="00D04B7F">
        <w:rPr>
          <w:rFonts w:ascii="Times New Roman" w:hAnsi="Times New Roman" w:cs="Times New Roman"/>
          <w:sz w:val="24"/>
          <w:lang w:eastAsia="ru-RU"/>
        </w:rPr>
        <w:t xml:space="preserve"> Совета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 xml:space="preserve"> недостоверных или неполных сведений, предусмотренных подпунктом </w:t>
      </w:r>
      <w:r w:rsidR="00156B98" w:rsidRPr="007436E0">
        <w:rPr>
          <w:rFonts w:ascii="Times New Roman" w:hAnsi="Times New Roman" w:cs="Times New Roman"/>
          <w:sz w:val="24"/>
          <w:lang w:eastAsia="ru-RU"/>
        </w:rPr>
        <w:t>"а" пункта 1 названного Положения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;</w:t>
      </w:r>
      <w:r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156B98" w:rsidRPr="00D04B7F" w:rsidRDefault="00D04B7F" w:rsidP="00D04B7F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- </w:t>
      </w:r>
      <w:r w:rsidR="00156B98" w:rsidRPr="00D04B7F">
        <w:rPr>
          <w:rFonts w:ascii="Times New Roman" w:hAnsi="Times New Roman" w:cs="Times New Roman"/>
          <w:sz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04B7F" w:rsidRPr="007436E0" w:rsidRDefault="00D04B7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4B7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436E0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7436E0">
        <w:rPr>
          <w:rFonts w:ascii="Times New Roman" w:hAnsi="Times New Roman" w:cs="Times New Roman"/>
          <w:sz w:val="24"/>
          <w:szCs w:val="24"/>
        </w:rPr>
        <w:t xml:space="preserve"> </w:t>
      </w:r>
      <w:r w:rsidR="007436E0" w:rsidRPr="007436E0">
        <w:rPr>
          <w:rFonts w:ascii="Times New Roman" w:hAnsi="Times New Roman" w:cs="Times New Roman"/>
          <w:sz w:val="24"/>
          <w:szCs w:val="24"/>
        </w:rPr>
        <w:t>ведущему специалисту аппарата Совета Кемского муниципального района</w:t>
      </w:r>
      <w:r w:rsidRPr="007436E0">
        <w:rPr>
          <w:rFonts w:ascii="Times New Roman" w:hAnsi="Times New Roman" w:cs="Times New Roman"/>
          <w:sz w:val="24"/>
          <w:szCs w:val="24"/>
        </w:rPr>
        <w:t xml:space="preserve">, ответственному за работу по профилактике коррупционных и иных правонарушений, в порядке, установленном  муниципальным правовым актом </w:t>
      </w:r>
      <w:r w:rsidR="007436E0" w:rsidRPr="007436E0">
        <w:rPr>
          <w:rFonts w:ascii="Times New Roman" w:hAnsi="Times New Roman" w:cs="Times New Roman"/>
          <w:sz w:val="24"/>
          <w:szCs w:val="24"/>
        </w:rPr>
        <w:t>главы Кемского муниципального района</w:t>
      </w:r>
      <w:r w:rsidRPr="007436E0">
        <w:rPr>
          <w:rFonts w:ascii="Times New Roman" w:hAnsi="Times New Roman" w:cs="Times New Roman"/>
          <w:sz w:val="24"/>
          <w:szCs w:val="24"/>
        </w:rPr>
        <w:t>:</w:t>
      </w:r>
    </w:p>
    <w:p w:rsidR="00D04B7F" w:rsidRPr="00037D46" w:rsidRDefault="009604AE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</w:t>
      </w:r>
      <w:r w:rsidR="00037D46">
        <w:rPr>
          <w:rFonts w:ascii="Times New Roman" w:hAnsi="Times New Roman" w:cs="Times New Roman"/>
          <w:sz w:val="24"/>
          <w:szCs w:val="24"/>
        </w:rPr>
        <w:t>Совете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службы,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включенную в перечень должностей, утвержденный </w:t>
      </w:r>
      <w:r w:rsidR="007436E0" w:rsidRPr="007436E0">
        <w:rPr>
          <w:rFonts w:ascii="Times New Roman" w:hAnsi="Times New Roman" w:cs="Times New Roman"/>
          <w:sz w:val="24"/>
          <w:szCs w:val="24"/>
        </w:rPr>
        <w:t xml:space="preserve">нормативным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правовым актом </w:t>
      </w:r>
      <w:r w:rsidRPr="007436E0">
        <w:rPr>
          <w:rFonts w:ascii="Times New Roman" w:hAnsi="Times New Roman" w:cs="Times New Roman"/>
          <w:sz w:val="24"/>
          <w:szCs w:val="24"/>
        </w:rPr>
        <w:t>Совета Кемского муниципального района</w:t>
      </w:r>
      <w:r w:rsidR="00D04B7F" w:rsidRPr="007436E0">
        <w:rPr>
          <w:rFonts w:ascii="Times New Roman" w:hAnsi="Times New Roman" w:cs="Times New Roman"/>
          <w:sz w:val="24"/>
          <w:szCs w:val="24"/>
        </w:rPr>
        <w:t>,</w:t>
      </w:r>
      <w:r w:rsidR="00D04B7F" w:rsidRPr="009604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</w:t>
      </w:r>
      <w:proofErr w:type="gramEnd"/>
      <w:r w:rsidR="00D04B7F" w:rsidRPr="00D04B7F">
        <w:rPr>
          <w:rFonts w:ascii="Times New Roman" w:hAnsi="Times New Roman" w:cs="Times New Roman"/>
          <w:sz w:val="24"/>
          <w:szCs w:val="24"/>
        </w:rPr>
        <w:t xml:space="preserve"> (служебные) обязанности, до истечения двух лет со дня увольнения с муниципальной службы;</w:t>
      </w:r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037D46" w:rsidRDefault="009604AE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85"/>
      <w:bookmarkEnd w:id="2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="00037D46"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037D46" w:rsidRDefault="00037D46" w:rsidP="00037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6"/>
      <w:bookmarkEnd w:id="3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04AE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представление </w:t>
      </w:r>
      <w:r w:rsidR="009604AE">
        <w:rPr>
          <w:rFonts w:ascii="Times New Roman" w:hAnsi="Times New Roman" w:cs="Times New Roman"/>
          <w:sz w:val="24"/>
          <w:szCs w:val="24"/>
        </w:rPr>
        <w:t>главы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EE6F7E">
        <w:rPr>
          <w:rFonts w:ascii="Times New Roman" w:hAnsi="Times New Roman" w:cs="Times New Roman"/>
          <w:sz w:val="24"/>
          <w:szCs w:val="24"/>
        </w:rPr>
        <w:t>мер по предупреждению коррупции;</w:t>
      </w:r>
      <w:r w:rsidRP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EE6F7E" w:rsidRPr="00FC614B" w:rsidRDefault="00FC614B" w:rsidP="00FC6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6F7E">
        <w:rPr>
          <w:rFonts w:ascii="Times New Roman" w:hAnsi="Times New Roman" w:cs="Times New Roman"/>
          <w:sz w:val="24"/>
          <w:szCs w:val="24"/>
        </w:rPr>
        <w:t xml:space="preserve"> г)</w:t>
      </w:r>
      <w:r w:rsidRPr="00FC614B">
        <w:t xml:space="preserve"> </w:t>
      </w:r>
      <w:r w:rsidRPr="00FC614B">
        <w:rPr>
          <w:rFonts w:ascii="Times New Roman" w:hAnsi="Times New Roman" w:cs="Times New Roman"/>
          <w:sz w:val="24"/>
          <w:szCs w:val="24"/>
        </w:rPr>
        <w:t xml:space="preserve">результаты проверки, представленные Администрацией Главы Республики Карелия, свидетельствующие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</w:t>
      </w:r>
      <w:proofErr w:type="gramStart"/>
      <w:r w:rsidRPr="00FC614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C614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доходам;</w:t>
      </w:r>
      <w:r w:rsidRPr="00FC614B">
        <w:t xml:space="preserve"> </w:t>
      </w:r>
      <w:r w:rsidRPr="00FC614B">
        <w:rPr>
          <w:rFonts w:ascii="Times New Roman" w:hAnsi="Times New Roman" w:cs="Times New Roman"/>
          <w:sz w:val="24"/>
          <w:szCs w:val="24"/>
        </w:rPr>
        <w:t>(в редакции Постановления Главы Кемского муниципального района от 22.01.2021. №9)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05.02.2024 №2)</w:t>
      </w:r>
    </w:p>
    <w:p w:rsidR="00BC4C13" w:rsidRDefault="00BC4C13" w:rsidP="00D04B7F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поступившее в соответствии с </w:t>
      </w:r>
      <w:hyperlink r:id="rId6" w:history="1">
        <w:r w:rsidRPr="00BC4C1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4 статьи 12</w:t>
        </w:r>
      </w:hyperlink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закона от 25 декабря 2008 года № 273-ФЗ «О противодействии коррупции»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аппарат Совета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03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</w:t>
      </w:r>
      <w:proofErr w:type="gramEnd"/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гражданско-правовые отношения с указанной организацией или что вопрос о даче </w:t>
      </w:r>
      <w:r w:rsidRPr="00BC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комиссией не рассматривался;</w:t>
      </w:r>
      <w:r w:rsidR="00F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01.08.2014 №23</w:t>
      </w:r>
      <w:r w:rsid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№9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FC614B" w:rsidRPr="00B55F6E" w:rsidRDefault="00FC614B" w:rsidP="00FC614B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84F07">
        <w:rPr>
          <w:rFonts w:ascii="Times New Roman" w:hAnsi="Times New Roman"/>
          <w:sz w:val="24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984F0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55F6E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B55F6E"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="00B55F6E" w:rsidRPr="00B55F6E">
        <w:rPr>
          <w:rFonts w:ascii="Times New Roman" w:hAnsi="Times New Roman"/>
          <w:i/>
          <w:sz w:val="24"/>
          <w:szCs w:val="24"/>
        </w:rPr>
        <w:t>од</w:t>
      </w:r>
      <w:r w:rsidRPr="00B55F6E">
        <w:rPr>
          <w:rFonts w:ascii="Times New Roman" w:hAnsi="Times New Roman"/>
          <w:i/>
          <w:sz w:val="24"/>
          <w:szCs w:val="24"/>
        </w:rPr>
        <w:t>пункт</w:t>
      </w:r>
      <w:r w:rsidR="00B55F6E" w:rsidRPr="00B55F6E">
        <w:rPr>
          <w:rFonts w:ascii="Times New Roman" w:hAnsi="Times New Roman"/>
          <w:i/>
          <w:sz w:val="24"/>
          <w:szCs w:val="24"/>
        </w:rPr>
        <w:t xml:space="preserve"> «е»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Кемского муниципального района от 05.02.2024 №2)</w:t>
      </w:r>
    </w:p>
    <w:p w:rsidR="00D04B7F" w:rsidRDefault="009604AE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FA3">
        <w:rPr>
          <w:rFonts w:ascii="Times New Roman" w:hAnsi="Times New Roman" w:cs="Times New Roman"/>
          <w:sz w:val="24"/>
          <w:szCs w:val="24"/>
        </w:rPr>
        <w:t>13</w:t>
      </w:r>
      <w:r w:rsidR="00D04B7F" w:rsidRPr="00D04B7F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32440" w:rsidRPr="00C32440" w:rsidRDefault="00037D46" w:rsidP="00037D4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Обращение, указа</w:t>
      </w:r>
      <w:r w:rsidR="00FC6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 в абзаце втором подпункта «б»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12 настоящего Положения, подается гражданином, замещавшим должность муниципальной службы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ведущему специалисту аппарата Совета. 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аппарате Совета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history="1">
        <w:r w:rsidR="00C32440" w:rsidRPr="00C324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статьи 12</w:t>
        </w:r>
      </w:hyperlink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25 декабря 2008 года № 273-ФЗ 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  <w:r w:rsidRPr="00037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22.01.2021 №9</w:t>
      </w:r>
      <w:r w:rsidR="00C324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C32440" w:rsidRPr="00C32440" w:rsidRDefault="00C32440" w:rsidP="00C324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</w:t>
      </w:r>
      <w:proofErr w:type="gramStart"/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№23)</w:t>
      </w:r>
    </w:p>
    <w:p w:rsidR="00C32440" w:rsidRDefault="00037D46" w:rsidP="00037D46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Уведомление, указанное в подпункте "д" пункта 12 настоящего Положения, рассматривается ведущим специалистом аппарата Совета, который осуществляет подготовку мотивированного заключения о соблюдении гражданином, замещавшим должность муниципальной службы в </w:t>
      </w:r>
      <w:r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требований </w:t>
      </w:r>
      <w:hyperlink r:id="rId8" w:history="1">
        <w:r w:rsidR="00C32440" w:rsidRPr="000352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года № 273-ФЗ 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32440" w:rsidRPr="000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</w:t>
      </w:r>
      <w:r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от 22.01.2021 №9</w:t>
      </w:r>
      <w:r w:rsidR="00C32440" w:rsidRPr="000352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55F6E" w:rsidRDefault="00B55F6E" w:rsidP="00B55F6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55F6E">
        <w:rPr>
          <w:rFonts w:ascii="Times New Roman" w:eastAsia="Calibri" w:hAnsi="Times New Roman" w:cs="Times New Roman"/>
          <w:sz w:val="24"/>
          <w:szCs w:val="24"/>
        </w:rPr>
        <w:t>13.4. Уведомления, указанные в абзаце пятом подпункта «б» и подпункте «е» пункта 12 настоящего Положения, рассматриваются</w:t>
      </w:r>
      <w:r w:rsidRPr="00B55F6E">
        <w:rPr>
          <w:rFonts w:ascii="Calibri" w:eastAsia="Calibri" w:hAnsi="Calibri" w:cs="Times New Roman"/>
        </w:rPr>
        <w:t xml:space="preserve"> </w:t>
      </w:r>
      <w:r w:rsidRPr="00B55F6E">
        <w:rPr>
          <w:rFonts w:ascii="Times New Roman" w:eastAsia="Calibri" w:hAnsi="Times New Roman" w:cs="Times New Roman"/>
          <w:sz w:val="24"/>
          <w:szCs w:val="24"/>
        </w:rPr>
        <w:t>ведущим специалистом аппарата Совета, который осуществляет подготовку мотивированных заключений по результатам рассмотрения уведомлений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>13.4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Кемского муниципального района от 05.02.2024 №2)</w:t>
      </w:r>
    </w:p>
    <w:p w:rsidR="00B55F6E" w:rsidRPr="00B55F6E" w:rsidRDefault="00B55F6E" w:rsidP="00B55F6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13.5. 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абзаце пятом подпункта «б» и подпункте «д» и «е» пункта 12 настоящего Положения, ведущий специалист аппарата Совета имеет право проводить </w:t>
      </w:r>
      <w:r w:rsidRPr="00B55F6E">
        <w:rPr>
          <w:rFonts w:ascii="Times New Roman" w:eastAsia="Calibri" w:hAnsi="Times New Roman" w:cs="Times New Roman"/>
          <w:sz w:val="24"/>
          <w:szCs w:val="24"/>
        </w:rPr>
        <w:lastRenderedPageBreak/>
        <w:t>собеседование с муниципальным служащим, представившим обращение или уведомление, получать от него письменные пояснения, а Глава Кемского муниципального района</w:t>
      </w:r>
      <w:proofErr w:type="gramEnd"/>
      <w:r w:rsidRPr="00B55F6E">
        <w:rPr>
          <w:rFonts w:ascii="Times New Roman" w:eastAsia="Calibri" w:hAnsi="Times New Roman" w:cs="Times New Roman"/>
          <w:sz w:val="24"/>
          <w:szCs w:val="24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>13.5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Кемского муниципального района от 05.02.2024 №2)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13.6. Мотивированные заключения, предусмотренные пунктами 13.1, 13.3 и 13.4 настоящего Положения, должны содержать: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«б» и подпункте «д» и «е» пункта 12 настоящего Положения;</w:t>
      </w:r>
    </w:p>
    <w:p w:rsidR="00B55F6E" w:rsidRPr="00B55F6E" w:rsidRDefault="00B55F6E" w:rsidP="00B55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55F6E" w:rsidRPr="000352B1" w:rsidRDefault="00B55F6E" w:rsidP="00B55F6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F6E">
        <w:rPr>
          <w:rFonts w:ascii="Times New Roman" w:eastAsia="Calibri" w:hAnsi="Times New Roman" w:cs="Times New Roman"/>
          <w:sz w:val="24"/>
          <w:szCs w:val="24"/>
        </w:rPr>
        <w:t>в)</w:t>
      </w:r>
      <w:r w:rsidRPr="00B55F6E">
        <w:rPr>
          <w:rFonts w:ascii="Calibri" w:eastAsia="Calibri" w:hAnsi="Calibri" w:cs="Times New Roman"/>
        </w:rPr>
        <w:t xml:space="preserve"> </w:t>
      </w:r>
      <w:r w:rsidRPr="00B55F6E">
        <w:rPr>
          <w:rFonts w:ascii="Times New Roman" w:eastAsia="Calibri" w:hAnsi="Times New Roman" w:cs="Times New Roman"/>
          <w:sz w:val="24"/>
          <w:szCs w:val="24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12 настоящего Положения, а также рекомендации для принятия одного из решений в соответствии с пунктами 19, 20, 22.1  настоящего Положения или иного решения</w:t>
      </w:r>
      <w:proofErr w:type="gramStart"/>
      <w:r w:rsidRPr="00B55F6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55F6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B55F6E">
        <w:rPr>
          <w:rFonts w:ascii="Times New Roman" w:hAnsi="Times New Roman"/>
          <w:i/>
          <w:sz w:val="24"/>
          <w:szCs w:val="24"/>
        </w:rPr>
        <w:t xml:space="preserve">ункт </w:t>
      </w:r>
      <w:r>
        <w:rPr>
          <w:rFonts w:ascii="Times New Roman" w:hAnsi="Times New Roman"/>
          <w:i/>
          <w:sz w:val="24"/>
          <w:szCs w:val="24"/>
        </w:rPr>
        <w:t xml:space="preserve">13.6 </w:t>
      </w:r>
      <w:r w:rsidRPr="00B55F6E">
        <w:rPr>
          <w:rFonts w:ascii="Times New Roman" w:hAnsi="Times New Roman"/>
          <w:i/>
          <w:sz w:val="24"/>
          <w:szCs w:val="24"/>
        </w:rPr>
        <w:t xml:space="preserve"> введен Постановлением Главы Кемского муниципального района от 05.02.2024 №2)</w:t>
      </w:r>
    </w:p>
    <w:p w:rsidR="00D04B7F" w:rsidRPr="00670E39" w:rsidRDefault="000C4FA3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2D64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670E39">
        <w:rPr>
          <w:rFonts w:ascii="Times New Roman" w:hAnsi="Times New Roman" w:cs="Times New Roman"/>
          <w:sz w:val="24"/>
          <w:szCs w:val="24"/>
        </w:rPr>
        <w:t>14</w:t>
      </w:r>
      <w:r w:rsidR="00D04B7F" w:rsidRPr="00670E39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D04B7F" w:rsidRPr="00670E39" w:rsidRDefault="00C32440" w:rsidP="00C32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39">
        <w:rPr>
          <w:rFonts w:ascii="Times New Roman" w:hAnsi="Times New Roman" w:cs="Times New Roman"/>
          <w:sz w:val="24"/>
          <w:szCs w:val="24"/>
        </w:rPr>
        <w:t xml:space="preserve">     </w:t>
      </w:r>
      <w:r w:rsidR="00DF35DD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 xml:space="preserve">  </w:t>
      </w:r>
      <w:r w:rsidR="009604AE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670E39">
        <w:rPr>
          <w:rFonts w:ascii="Times New Roman" w:hAnsi="Times New Roman" w:cs="Times New Roman"/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</w:t>
      </w:r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670E39">
        <w:rPr>
          <w:rFonts w:ascii="Times New Roman" w:hAnsi="Times New Roman" w:cs="Times New Roman"/>
          <w:sz w:val="24"/>
          <w:szCs w:val="24"/>
        </w:rPr>
        <w:t>исключени</w:t>
      </w:r>
      <w:proofErr w:type="spellEnd"/>
      <w:r w:rsidR="001129F7">
        <w:rPr>
          <w:rFonts w:ascii="Times New Roman" w:hAnsi="Times New Roman" w:cs="Times New Roman"/>
          <w:sz w:val="24"/>
          <w:szCs w:val="24"/>
        </w:rPr>
        <w:t xml:space="preserve"> </w:t>
      </w:r>
      <w:r w:rsidRPr="00670E39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670E39">
        <w:rPr>
          <w:rFonts w:ascii="Times New Roman" w:hAnsi="Times New Roman" w:cs="Times New Roman"/>
          <w:sz w:val="24"/>
          <w:szCs w:val="24"/>
        </w:rPr>
        <w:t xml:space="preserve"> случаев, предусмотренных пунктами 13.1 и 13.2 настоящего Положения; </w:t>
      </w:r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редакции Постановления Главы Кемского муниципального района от 01.08.2014 №23)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0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</w:t>
      </w:r>
      <w:r w:rsidR="009604AE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поступившей </w:t>
      </w:r>
      <w:r w:rsidR="007436E0" w:rsidRPr="007436E0">
        <w:rPr>
          <w:rFonts w:ascii="Times New Roman" w:hAnsi="Times New Roman" w:cs="Times New Roman"/>
          <w:sz w:val="24"/>
          <w:szCs w:val="24"/>
        </w:rPr>
        <w:t>ведущему специалисту аппарата Совета Кемского муниципального района</w:t>
      </w:r>
      <w:r w:rsidR="00D04B7F" w:rsidRPr="007436E0">
        <w:rPr>
          <w:rFonts w:ascii="Times New Roman" w:hAnsi="Times New Roman" w:cs="Times New Roman"/>
          <w:sz w:val="24"/>
          <w:szCs w:val="24"/>
        </w:rPr>
        <w:t>, ответственному за работу по профилактике коррупционных и иных правонарушений, и с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результатами ее проверки</w:t>
      </w:r>
      <w:proofErr w:type="gramEnd"/>
      <w:r w:rsidR="00D04B7F" w:rsidRPr="00D04B7F">
        <w:rPr>
          <w:rFonts w:ascii="Times New Roman" w:hAnsi="Times New Roman" w:cs="Times New Roman"/>
          <w:sz w:val="24"/>
          <w:szCs w:val="24"/>
        </w:rPr>
        <w:t>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Default="009604AE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в </w:t>
      </w:r>
      <w:r w:rsidR="007436E0" w:rsidRPr="007436E0">
        <w:rPr>
          <w:rFonts w:ascii="Times New Roman" w:hAnsi="Times New Roman" w:cs="Times New Roman"/>
          <w:sz w:val="24"/>
          <w:szCs w:val="24"/>
        </w:rPr>
        <w:t>абзаце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</w:t>
      </w:r>
      <w:r w:rsidR="007436E0" w:rsidRPr="007436E0">
        <w:rPr>
          <w:rFonts w:ascii="Times New Roman" w:hAnsi="Times New Roman" w:cs="Times New Roman"/>
          <w:sz w:val="24"/>
          <w:szCs w:val="24"/>
        </w:rPr>
        <w:t>4  пункта 7</w:t>
      </w:r>
      <w:r w:rsidR="00D04B7F" w:rsidRPr="007436E0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32440" w:rsidRPr="00C32440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Заседание Комиссии по рассмотрению заявления, указанного в абзаце третьем подпункта "б" пункта 12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proofErr w:type="gramStart"/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№23)</w:t>
      </w:r>
    </w:p>
    <w:p w:rsidR="00C32440" w:rsidRPr="00DF35DD" w:rsidRDefault="00C64C1F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32440" w:rsidRPr="00C3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14.2. </w:t>
      </w:r>
      <w:r w:rsidR="00B55F6E" w:rsidRPr="009453E4">
        <w:rPr>
          <w:rFonts w:ascii="Times New Roman" w:hAnsi="Times New Roman"/>
          <w:sz w:val="24"/>
          <w:szCs w:val="24"/>
        </w:rPr>
        <w:t>Уведомления, указанные в подпунктах «д» и «е»</w:t>
      </w:r>
      <w:r w:rsidR="00B55F6E">
        <w:rPr>
          <w:rFonts w:ascii="Times New Roman" w:hAnsi="Times New Roman"/>
          <w:sz w:val="24"/>
          <w:szCs w:val="24"/>
        </w:rPr>
        <w:t xml:space="preserve"> пункта 12</w:t>
      </w:r>
      <w:r w:rsidR="00B55F6E" w:rsidRPr="009453E4">
        <w:rPr>
          <w:rFonts w:ascii="Times New Roman" w:hAnsi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</w:t>
      </w:r>
      <w:proofErr w:type="gramStart"/>
      <w:r w:rsidR="00B55F6E" w:rsidRPr="009453E4">
        <w:rPr>
          <w:rFonts w:ascii="Times New Roman" w:hAnsi="Times New Roman"/>
          <w:sz w:val="24"/>
          <w:szCs w:val="24"/>
        </w:rPr>
        <w:t>.</w:t>
      </w:r>
      <w:proofErr w:type="gramEnd"/>
      <w:r w:rsidR="00B55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Главы Кемского муниципального района от 01.08.2014 №23</w:t>
      </w:r>
      <w:r w:rsidR="00B55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от 05.02.2024 №2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C64C1F" w:rsidRPr="00C64C1F" w:rsidRDefault="009604AE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15. Заседание комиссии проводится в присутствии муниципального служащего, в </w:t>
      </w:r>
      <w:r w:rsidR="00C64C1F" w:rsidRPr="00C64C1F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>. При наличии письменной просьбы муниципального служащего или гражданина, замещавшего до</w:t>
      </w:r>
      <w:r w:rsidR="00DF35DD">
        <w:rPr>
          <w:rFonts w:ascii="Times New Roman" w:hAnsi="Times New Roman" w:cs="Times New Roman"/>
          <w:sz w:val="24"/>
          <w:szCs w:val="24"/>
        </w:rPr>
        <w:t>лжность муниципальной службы в  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proofErr w:type="gramStart"/>
      <w:r w:rsidR="00C64C1F" w:rsidRPr="00C64C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4C1F"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№9</w:t>
      </w:r>
      <w:r w:rsidR="00C64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4C1F">
        <w:rPr>
          <w:rFonts w:ascii="Times New Roman" w:hAnsi="Times New Roman" w:cs="Times New Roman"/>
          <w:sz w:val="24"/>
          <w:szCs w:val="24"/>
        </w:rPr>
        <w:t xml:space="preserve">16.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DF35DD">
        <w:rPr>
          <w:rFonts w:ascii="Times New Roman" w:hAnsi="Times New Roman" w:cs="Times New Roman"/>
          <w:sz w:val="24"/>
          <w:szCs w:val="24"/>
        </w:rPr>
        <w:t>Совете</w:t>
      </w:r>
      <w:r w:rsidRPr="00C64C1F">
        <w:rPr>
          <w:rFonts w:ascii="Times New Roman" w:hAnsi="Times New Roman" w:cs="Times New Roman"/>
          <w:sz w:val="24"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</w:t>
      </w:r>
      <w:r>
        <w:rPr>
          <w:rFonts w:ascii="Times New Roman" w:hAnsi="Times New Roman" w:cs="Times New Roman"/>
          <w:sz w:val="24"/>
          <w:szCs w:val="24"/>
        </w:rPr>
        <w:t>лнительные материалы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 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17</w:t>
      </w:r>
      <w:r w:rsidR="00D04B7F" w:rsidRPr="00D04B7F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18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абзаце </w:t>
      </w:r>
      <w:r w:rsidR="000C4FA3">
        <w:rPr>
          <w:rFonts w:ascii="Times New Roman" w:hAnsi="Times New Roman" w:cs="Times New Roman"/>
          <w:sz w:val="24"/>
          <w:szCs w:val="24"/>
        </w:rPr>
        <w:t>втором подпункта "а"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D04B7F" w:rsidRPr="000C4FA3">
        <w:rPr>
          <w:rFonts w:ascii="Times New Roman" w:hAnsi="Times New Roman" w:cs="Times New Roman"/>
          <w:sz w:val="24"/>
          <w:szCs w:val="24"/>
        </w:rPr>
        <w:t>с подпунктом "а" пункта 1 Порядка</w:t>
      </w:r>
      <w:r w:rsidR="00D04B7F" w:rsidRPr="00D04B7F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муниципальным служащим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04B7F" w:rsidRPr="000C4FA3">
        <w:rPr>
          <w:rFonts w:ascii="Times New Roman" w:hAnsi="Times New Roman" w:cs="Times New Roman"/>
          <w:sz w:val="24"/>
          <w:szCs w:val="24"/>
        </w:rPr>
        <w:t>подпунктом "а" пункта 1 Порядка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2464DB">
        <w:rPr>
          <w:rFonts w:ascii="Times New Roman" w:hAnsi="Times New Roman" w:cs="Times New Roman"/>
          <w:sz w:val="24"/>
          <w:szCs w:val="24"/>
        </w:rPr>
        <w:t>главе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19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абзац</w:t>
      </w:r>
      <w:r w:rsidR="000C4FA3">
        <w:rPr>
          <w:rFonts w:ascii="Times New Roman" w:hAnsi="Times New Roman" w:cs="Times New Roman"/>
          <w:sz w:val="24"/>
          <w:szCs w:val="24"/>
        </w:rPr>
        <w:t>е третьем подпункта "а"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соблюдал требования к служебному поведению и (или) требования об урегулировании конфликта интересов;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464DB">
        <w:rPr>
          <w:rFonts w:ascii="Times New Roman" w:hAnsi="Times New Roman" w:cs="Times New Roman"/>
          <w:sz w:val="24"/>
          <w:szCs w:val="24"/>
        </w:rPr>
        <w:t>главе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указать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20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абзаце втором </w:t>
      </w:r>
      <w:r w:rsidR="000C4FA3">
        <w:rPr>
          <w:rFonts w:ascii="Times New Roman" w:hAnsi="Times New Roman" w:cs="Times New Roman"/>
          <w:sz w:val="24"/>
          <w:szCs w:val="24"/>
        </w:rPr>
        <w:t>подпункта "б"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4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21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абзац</w:t>
      </w:r>
      <w:r w:rsidR="000C4FA3">
        <w:rPr>
          <w:rFonts w:ascii="Times New Roman" w:hAnsi="Times New Roman" w:cs="Times New Roman"/>
          <w:sz w:val="24"/>
          <w:szCs w:val="24"/>
        </w:rPr>
        <w:t>е третьем подпункта "б"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D04B7F" w:rsidRPr="00DF35DD" w:rsidRDefault="00D04B7F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B7F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2464DB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</w:t>
      </w:r>
      <w:r w:rsidRPr="00246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</w:t>
      </w:r>
      <w:r w:rsidRPr="00246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принять меры по представлению указанных сведений;</w:t>
      </w:r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2464DB" w:rsidP="00DF3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4"/>
          <w:szCs w:val="24"/>
        </w:rPr>
        <w:t xml:space="preserve">главе Кемского муниципального района 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применить к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D0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конкретную меру ответственности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35DD"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DF3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637B53" w:rsidRDefault="00637B53" w:rsidP="0063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FA3">
        <w:rPr>
          <w:rFonts w:ascii="Times New Roman" w:hAnsi="Times New Roman" w:cs="Times New Roman"/>
          <w:sz w:val="24"/>
          <w:szCs w:val="24"/>
        </w:rPr>
        <w:t>22</w:t>
      </w:r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r w:rsidRPr="00637B53">
        <w:rPr>
          <w:rFonts w:ascii="Times New Roman" w:hAnsi="Times New Roman"/>
          <w:sz w:val="24"/>
          <w:szCs w:val="24"/>
        </w:rPr>
        <w:t xml:space="preserve"> </w:t>
      </w:r>
      <w:r w:rsidRPr="000E26D0">
        <w:rPr>
          <w:rFonts w:ascii="Times New Roman" w:hAnsi="Times New Roman"/>
          <w:sz w:val="24"/>
          <w:szCs w:val="24"/>
        </w:rPr>
        <w:t>По итогам рассмотрения вопросов, указанных в подпунктах «</w:t>
      </w:r>
      <w:r>
        <w:rPr>
          <w:rFonts w:ascii="Times New Roman" w:hAnsi="Times New Roman"/>
          <w:sz w:val="24"/>
          <w:szCs w:val="24"/>
        </w:rPr>
        <w:t>а», «б», «г», «д» и «е» пункта 12</w:t>
      </w:r>
      <w:r w:rsidRPr="000E26D0">
        <w:rPr>
          <w:rFonts w:ascii="Times New Roman" w:hAnsi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Pr="005A7C34">
        <w:rPr>
          <w:rFonts w:ascii="Times New Roman" w:hAnsi="Times New Roman"/>
          <w:sz w:val="24"/>
          <w:szCs w:val="24"/>
        </w:rPr>
        <w:t xml:space="preserve">18-21, 22.2 </w:t>
      </w:r>
      <w:r w:rsidRPr="000E26D0">
        <w:rPr>
          <w:rFonts w:ascii="Times New Roman" w:hAnsi="Times New Roman"/>
          <w:sz w:val="24"/>
          <w:szCs w:val="24"/>
        </w:rPr>
        <w:t>настоящего Положения. Основания и мотивы принятия такого решения должны быть отражены в</w:t>
      </w:r>
      <w:r>
        <w:rPr>
          <w:rFonts w:ascii="Times New Roman" w:hAnsi="Times New Roman"/>
          <w:sz w:val="24"/>
          <w:szCs w:val="24"/>
        </w:rPr>
        <w:t xml:space="preserve"> протоколе заседания Комиссии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63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05.02.2024. №2)</w:t>
      </w:r>
    </w:p>
    <w:p w:rsidR="00C64C1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4C1F" w:rsidRPr="00C64C1F">
        <w:rPr>
          <w:rFonts w:ascii="Times New Roman" w:hAnsi="Times New Roman" w:cs="Times New Roman"/>
          <w:sz w:val="24"/>
          <w:szCs w:val="24"/>
        </w:rPr>
        <w:t>22.1. По итогам рассмотрения вопроса, указанного в подпункте "д" пункта 12 настоящего Положения, комиссия принимает в отношении гражданина, замещавшего должность муниципальной</w:t>
      </w:r>
      <w:r w:rsidR="00C64C1F" w:rsidRPr="00C64C1F">
        <w:rPr>
          <w:rFonts w:ascii="Times New Roman" w:hAnsi="Times New Roman" w:cs="Times New Roman"/>
          <w:sz w:val="24"/>
          <w:szCs w:val="24"/>
        </w:rPr>
        <w:tab/>
        <w:t xml:space="preserve">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="00C64C1F" w:rsidRPr="00C64C1F">
        <w:rPr>
          <w:rFonts w:ascii="Times New Roman" w:hAnsi="Times New Roman" w:cs="Times New Roman"/>
          <w:sz w:val="24"/>
          <w:szCs w:val="24"/>
        </w:rPr>
        <w:t>, одно из следующих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  <w:r w:rsidR="00C64C1F" w:rsidRPr="00C64C1F">
        <w:rPr>
          <w:rFonts w:ascii="Times New Roman" w:hAnsi="Times New Roman" w:cs="Times New Roman"/>
          <w:sz w:val="24"/>
          <w:szCs w:val="24"/>
        </w:rPr>
        <w:t>:</w:t>
      </w:r>
    </w:p>
    <w:p w:rsidR="00C64C1F" w:rsidRPr="00C64C1F" w:rsidRDefault="00C64C1F" w:rsidP="00C64C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4C1F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4C1F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 № 273-ФЗ "О противодействии коррупции". В этом случае комиссия рекомендует главе Кемского муниципального района проинформировать об указанных обстоятельствах органы прокурат</w:t>
      </w:r>
      <w:r>
        <w:rPr>
          <w:rFonts w:ascii="Times New Roman" w:hAnsi="Times New Roman" w:cs="Times New Roman"/>
          <w:sz w:val="24"/>
          <w:szCs w:val="24"/>
        </w:rPr>
        <w:t>уры и уведомившую организацию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№23)</w:t>
      </w:r>
    </w:p>
    <w:p w:rsidR="00637B53" w:rsidRPr="00637B53" w:rsidRDefault="00637B53" w:rsidP="00637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B53">
        <w:rPr>
          <w:rFonts w:ascii="Times New Roman" w:eastAsia="Calibri" w:hAnsi="Times New Roman" w:cs="Times New Roman"/>
          <w:sz w:val="24"/>
          <w:szCs w:val="24"/>
        </w:rPr>
        <w:t>22.2.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637B53" w:rsidRPr="00637B53" w:rsidRDefault="00637B53" w:rsidP="00637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B53">
        <w:rPr>
          <w:rFonts w:ascii="Times New Roman" w:eastAsia="Calibri" w:hAnsi="Times New Roman" w:cs="Times New Roman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</w:t>
      </w:r>
      <w:r w:rsidRPr="00637B53">
        <w:rPr>
          <w:rFonts w:ascii="Times New Roman" w:eastAsia="Calibri" w:hAnsi="Times New Roman" w:cs="Times New Roman"/>
          <w:sz w:val="24"/>
          <w:szCs w:val="24"/>
        </w:rPr>
        <w:lastRenderedPageBreak/>
        <w:t>им требований к служебному поведению и (или) требований об урегулировании конфликта интересов;</w:t>
      </w:r>
    </w:p>
    <w:p w:rsidR="00637B53" w:rsidRPr="00637B53" w:rsidRDefault="00637B53" w:rsidP="00637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37B53">
        <w:rPr>
          <w:rFonts w:ascii="Times New Roman" w:eastAsia="Calibri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637B5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ункт 22.2 введен Постановлением Главы Кемского муниципального района от 05.02.2024 №2)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23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</w:t>
      </w:r>
      <w:r w:rsidR="00B06F87">
        <w:rPr>
          <w:rFonts w:ascii="Times New Roman" w:hAnsi="Times New Roman" w:cs="Times New Roman"/>
          <w:sz w:val="24"/>
          <w:szCs w:val="24"/>
        </w:rPr>
        <w:t>подпунктом «в»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Комиссия принимает соответствующее решение.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24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Для исполнения решений Комиссии могут быть подготовлены проекты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Совета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решений или поручений </w:t>
      </w:r>
      <w:r>
        <w:rPr>
          <w:rFonts w:ascii="Times New Roman" w:hAnsi="Times New Roman" w:cs="Times New Roman"/>
          <w:sz w:val="24"/>
          <w:szCs w:val="24"/>
        </w:rPr>
        <w:t>главы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, которые в установленном порядке представляются на рассмотрение </w:t>
      </w:r>
      <w:r>
        <w:rPr>
          <w:rFonts w:ascii="Times New Roman" w:hAnsi="Times New Roman" w:cs="Times New Roman"/>
          <w:sz w:val="24"/>
          <w:szCs w:val="24"/>
        </w:rPr>
        <w:t>главы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25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Решения Комиссии по вопросам, указанным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пункте 9 настоящего Положения</w:t>
      </w:r>
      <w:r w:rsidR="00D04B7F" w:rsidRPr="00D04B7F">
        <w:rPr>
          <w:rFonts w:ascii="Times New Roman" w:hAnsi="Times New Roman" w:cs="Times New Roman"/>
          <w:sz w:val="24"/>
          <w:szCs w:val="24"/>
        </w:rPr>
        <w:t>, принимаются простым большинством голосов присутствующих на заседании членов Комиссии.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26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="00D04B7F" w:rsidRPr="000C4FA3">
        <w:rPr>
          <w:rFonts w:ascii="Times New Roman" w:hAnsi="Times New Roman" w:cs="Times New Roman"/>
          <w:sz w:val="24"/>
          <w:szCs w:val="24"/>
        </w:rPr>
        <w:t>в абза</w:t>
      </w:r>
      <w:r w:rsidR="00B06F87">
        <w:rPr>
          <w:rFonts w:ascii="Times New Roman" w:hAnsi="Times New Roman" w:cs="Times New Roman"/>
          <w:sz w:val="24"/>
          <w:szCs w:val="24"/>
        </w:rPr>
        <w:t>це втором подпункта «б»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главы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</w:t>
      </w:r>
      <w:r w:rsidR="00D04B7F" w:rsidRPr="000C4FA3">
        <w:rPr>
          <w:rFonts w:ascii="Times New Roman" w:hAnsi="Times New Roman" w:cs="Times New Roman"/>
          <w:sz w:val="24"/>
          <w:szCs w:val="24"/>
        </w:rPr>
        <w:t>абза</w:t>
      </w:r>
      <w:r w:rsidR="00B06F87">
        <w:rPr>
          <w:rFonts w:ascii="Times New Roman" w:hAnsi="Times New Roman" w:cs="Times New Roman"/>
          <w:sz w:val="24"/>
          <w:szCs w:val="24"/>
        </w:rPr>
        <w:t>це втором подпункта «б»</w:t>
      </w:r>
      <w:r w:rsidR="000C4FA3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Положения, носит обязательный характер.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27</w:t>
      </w:r>
      <w:r w:rsidR="00D04B7F" w:rsidRPr="00D04B7F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претензии, материалы, на которых они основываются;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 других лиц по существу предъявляемых претензий;</w:t>
      </w:r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редакции Постановления Главы Кемского муниципального района от 22.01.2021. №9)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аппарат Совета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>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B7F" w:rsidRPr="00D04B7F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D04B7F" w:rsidRPr="00D04B7F" w:rsidRDefault="002464DB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3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28</w:t>
      </w:r>
      <w:r w:rsidR="00D04B7F" w:rsidRPr="00D04B7F">
        <w:rPr>
          <w:rFonts w:ascii="Times New Roman" w:hAnsi="Times New Roman" w:cs="Times New Roman"/>
          <w:sz w:val="24"/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670E39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39">
        <w:rPr>
          <w:rFonts w:ascii="Times New Roman" w:hAnsi="Times New Roman" w:cs="Times New Roman"/>
          <w:sz w:val="24"/>
          <w:szCs w:val="24"/>
        </w:rPr>
        <w:t xml:space="preserve">      </w:t>
      </w:r>
      <w:r w:rsidR="002464DB" w:rsidRPr="00670E39">
        <w:rPr>
          <w:rFonts w:ascii="Times New Roman" w:hAnsi="Times New Roman" w:cs="Times New Roman"/>
          <w:sz w:val="24"/>
          <w:szCs w:val="24"/>
        </w:rPr>
        <w:t xml:space="preserve"> </w:t>
      </w:r>
      <w:r w:rsidR="000C4FA3" w:rsidRPr="00670E39">
        <w:rPr>
          <w:rFonts w:ascii="Times New Roman" w:hAnsi="Times New Roman" w:cs="Times New Roman"/>
          <w:sz w:val="24"/>
          <w:szCs w:val="24"/>
        </w:rPr>
        <w:t>29</w:t>
      </w:r>
      <w:r w:rsidR="00D04B7F" w:rsidRPr="00670E39">
        <w:rPr>
          <w:rFonts w:ascii="Times New Roman" w:hAnsi="Times New Roman" w:cs="Times New Roman"/>
          <w:sz w:val="24"/>
          <w:szCs w:val="24"/>
        </w:rPr>
        <w:t xml:space="preserve">. Копии протокола заседания Комиссии в 3-дневный срок со дня заседания направляются </w:t>
      </w:r>
      <w:r w:rsidR="002464DB" w:rsidRPr="00670E39">
        <w:rPr>
          <w:rFonts w:ascii="Times New Roman" w:hAnsi="Times New Roman" w:cs="Times New Roman"/>
          <w:sz w:val="24"/>
          <w:szCs w:val="24"/>
        </w:rPr>
        <w:t>главе Кемского муниципального района</w:t>
      </w:r>
      <w:r w:rsidRPr="00670E39">
        <w:rPr>
          <w:rFonts w:ascii="Times New Roman" w:hAnsi="Times New Roman" w:cs="Times New Roman"/>
          <w:sz w:val="24"/>
          <w:szCs w:val="24"/>
        </w:rPr>
        <w:t>,</w:t>
      </w:r>
      <w:r w:rsidR="00D04B7F" w:rsidRPr="00670E39">
        <w:rPr>
          <w:rFonts w:ascii="Times New Roman" w:hAnsi="Times New Roman" w:cs="Times New Roman"/>
          <w:sz w:val="24"/>
          <w:szCs w:val="24"/>
        </w:rPr>
        <w:t xml:space="preserve"> полностью или в виде выписок из </w:t>
      </w:r>
      <w:r w:rsidR="00D04B7F" w:rsidRPr="00670E39">
        <w:rPr>
          <w:rFonts w:ascii="Times New Roman" w:hAnsi="Times New Roman" w:cs="Times New Roman"/>
          <w:sz w:val="24"/>
          <w:szCs w:val="24"/>
        </w:rPr>
        <w:lastRenderedPageBreak/>
        <w:t>него - муниципальному служащему</w:t>
      </w:r>
      <w:r w:rsidR="002464DB" w:rsidRPr="00670E39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670E39">
        <w:rPr>
          <w:rFonts w:ascii="Times New Roman" w:hAnsi="Times New Roman" w:cs="Times New Roman"/>
          <w:sz w:val="24"/>
          <w:szCs w:val="24"/>
        </w:rPr>
        <w:t>, а также по решению Комиссии - иным заинтересованным лицам</w:t>
      </w:r>
      <w:proofErr w:type="gramStart"/>
      <w:r w:rsidR="00D04B7F" w:rsidRPr="00670E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0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670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0C4FA3">
        <w:rPr>
          <w:rFonts w:ascii="Times New Roman" w:hAnsi="Times New Roman" w:cs="Times New Roman"/>
          <w:sz w:val="24"/>
          <w:szCs w:val="24"/>
        </w:rPr>
        <w:t>30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</w:t>
      </w:r>
      <w:r w:rsidR="002464DB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</w:t>
      </w:r>
      <w:r w:rsidR="002464DB" w:rsidRPr="00D04B7F">
        <w:rPr>
          <w:rFonts w:ascii="Times New Roman" w:hAnsi="Times New Roman" w:cs="Times New Roman"/>
          <w:sz w:val="24"/>
          <w:szCs w:val="24"/>
        </w:rPr>
        <w:t>компетенции,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464DB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в письменной форме уведомляет Комиссию в месячный срок со дня поступления к нему протокола заседания Комиссии. Решение</w:t>
      </w:r>
      <w:r w:rsidR="002464DB" w:rsidRPr="002464DB">
        <w:rPr>
          <w:rFonts w:ascii="Times New Roman" w:hAnsi="Times New Roman" w:cs="Times New Roman"/>
          <w:sz w:val="24"/>
          <w:szCs w:val="24"/>
        </w:rPr>
        <w:t xml:space="preserve"> </w:t>
      </w:r>
      <w:r w:rsidR="002464DB">
        <w:rPr>
          <w:rFonts w:ascii="Times New Roman" w:hAnsi="Times New Roman" w:cs="Times New Roman"/>
          <w:sz w:val="24"/>
          <w:szCs w:val="24"/>
        </w:rPr>
        <w:t>Главы  Кемского муниципального района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DF35DD" w:rsidRDefault="00DF35DD" w:rsidP="00DF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31</w:t>
      </w:r>
      <w:r w:rsidR="00D04B7F" w:rsidRPr="00D04B7F">
        <w:rPr>
          <w:rFonts w:ascii="Times New Roman" w:hAnsi="Times New Roman" w:cs="Times New Roman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информация об этом представляется </w:t>
      </w:r>
      <w:r w:rsidR="002464DB">
        <w:rPr>
          <w:rFonts w:ascii="Times New Roman" w:hAnsi="Times New Roman" w:cs="Times New Roman"/>
          <w:sz w:val="24"/>
          <w:szCs w:val="24"/>
        </w:rPr>
        <w:t>Главе Кемского муниципального района</w:t>
      </w:r>
      <w:r w:rsidR="002464DB" w:rsidRPr="00D04B7F">
        <w:rPr>
          <w:rFonts w:ascii="Times New Roman" w:hAnsi="Times New Roman" w:cs="Times New Roman"/>
          <w:sz w:val="24"/>
          <w:szCs w:val="24"/>
        </w:rPr>
        <w:t xml:space="preserve"> </w:t>
      </w:r>
      <w:r w:rsidR="00D04B7F" w:rsidRPr="00D04B7F">
        <w:rPr>
          <w:rFonts w:ascii="Times New Roman" w:hAnsi="Times New Roman" w:cs="Times New Roman"/>
          <w:sz w:val="24"/>
          <w:szCs w:val="24"/>
        </w:rPr>
        <w:t>для решения вопроса о применении к муниципальному служащему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3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3440F3" w:rsidRDefault="003440F3" w:rsidP="00344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4FA3">
        <w:rPr>
          <w:rFonts w:ascii="Times New Roman" w:hAnsi="Times New Roman" w:cs="Times New Roman"/>
          <w:sz w:val="24"/>
          <w:szCs w:val="24"/>
        </w:rPr>
        <w:t>32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В случае установления Комиссией факта совершения муниципальным служащим </w:t>
      </w:r>
      <w:r w:rsidR="002464DB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4B7F" w:rsidRPr="00D04B7F">
        <w:rPr>
          <w:rFonts w:ascii="Times New Roman" w:hAnsi="Times New Roman" w:cs="Times New Roman"/>
          <w:sz w:val="24"/>
          <w:szCs w:val="24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D04B7F" w:rsidRPr="003440F3" w:rsidRDefault="003440F3" w:rsidP="00344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4FA3">
        <w:rPr>
          <w:rFonts w:ascii="Times New Roman" w:hAnsi="Times New Roman" w:cs="Times New Roman"/>
          <w:sz w:val="24"/>
          <w:szCs w:val="24"/>
        </w:rPr>
        <w:t>33</w:t>
      </w:r>
      <w:r w:rsidR="00D04B7F" w:rsidRPr="00D04B7F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</w:t>
      </w:r>
      <w:r w:rsidR="002E3B6F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4B7F" w:rsidRPr="00D04B7F">
        <w:rPr>
          <w:rFonts w:ascii="Times New Roman" w:hAnsi="Times New Roman" w:cs="Times New Roman"/>
          <w:sz w:val="24"/>
          <w:szCs w:val="24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22.01.2021. №9)</w:t>
      </w:r>
    </w:p>
    <w:p w:rsidR="00C64C1F" w:rsidRPr="00C64C1F" w:rsidRDefault="00C64C1F" w:rsidP="00C6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33.1. </w:t>
      </w:r>
      <w:proofErr w:type="gramStart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главы  Кемского  муниципального  района, вручается гражданину, замещавшему должность муниципальной службы в </w:t>
      </w:r>
      <w:r w:rsidR="0034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рассматривался вопрос, указанный в абзаце втором подпункта "б" пункта 12  настоящего Положения, под роспись или направляется заказным письмом с уведомлением по указанному  им  в  обращении  адресу  не позднее одного рабочего дня, следующего за днем проведения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тствующего заседания комиссии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6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редакции Постановления Главы Кемского муниципального района от 01.08.2014 №23</w:t>
      </w:r>
      <w:r w:rsidR="00344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 от 22.01.2021 № 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D04B7F" w:rsidRPr="000C4FA3" w:rsidRDefault="002E3B6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4FA3">
        <w:rPr>
          <w:rFonts w:ascii="Times New Roman" w:hAnsi="Times New Roman" w:cs="Times New Roman"/>
          <w:sz w:val="24"/>
          <w:szCs w:val="24"/>
        </w:rPr>
        <w:t>34</w:t>
      </w:r>
      <w:r w:rsidR="00D04B7F" w:rsidRPr="00D04B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4B7F" w:rsidRPr="00D04B7F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0C4FA3" w:rsidRPr="000C4FA3">
        <w:rPr>
          <w:rFonts w:ascii="Times New Roman" w:hAnsi="Times New Roman" w:cs="Times New Roman"/>
          <w:sz w:val="24"/>
          <w:szCs w:val="24"/>
        </w:rPr>
        <w:t>ведущим специалистом аппарата Совета Кемского муниципального района</w:t>
      </w:r>
      <w:r w:rsidR="00D04B7F" w:rsidRPr="000C4FA3">
        <w:rPr>
          <w:rFonts w:ascii="Times New Roman" w:hAnsi="Times New Roman" w:cs="Times New Roman"/>
          <w:sz w:val="24"/>
          <w:szCs w:val="24"/>
        </w:rPr>
        <w:t>, ответственными за работу по профилактике коррупционных</w:t>
      </w:r>
      <w:proofErr w:type="gramEnd"/>
      <w:r w:rsidR="00D04B7F" w:rsidRPr="000C4FA3">
        <w:rPr>
          <w:rFonts w:ascii="Times New Roman" w:hAnsi="Times New Roman" w:cs="Times New Roman"/>
          <w:sz w:val="24"/>
          <w:szCs w:val="24"/>
        </w:rPr>
        <w:t xml:space="preserve"> и иных правонарушений.</w:t>
      </w:r>
    </w:p>
    <w:p w:rsidR="00D04B7F" w:rsidRPr="000C4FA3" w:rsidRDefault="00D04B7F" w:rsidP="00D0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64C1F" w:rsidRDefault="00C64C1F" w:rsidP="00E920CF">
      <w:pPr>
        <w:rPr>
          <w:rFonts w:ascii="Times New Roman" w:hAnsi="Times New Roman" w:cs="Times New Roman"/>
          <w:sz w:val="24"/>
          <w:szCs w:val="24"/>
        </w:rPr>
      </w:pPr>
    </w:p>
    <w:p w:rsidR="00637B53" w:rsidRDefault="00637B53" w:rsidP="00E920CF">
      <w:pPr>
        <w:rPr>
          <w:rFonts w:ascii="Times New Roman" w:hAnsi="Times New Roman" w:cs="Times New Roman"/>
        </w:rPr>
      </w:pPr>
    </w:p>
    <w:p w:rsidR="003440F3" w:rsidRDefault="003440F3" w:rsidP="00E920CF">
      <w:pPr>
        <w:rPr>
          <w:rFonts w:ascii="Times New Roman" w:hAnsi="Times New Roman" w:cs="Times New Roman"/>
        </w:rPr>
      </w:pPr>
    </w:p>
    <w:p w:rsidR="00AF69F6" w:rsidRPr="00E920CF" w:rsidRDefault="00AF69F6" w:rsidP="00E920CF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AF69F6" w:rsidRPr="00E920CF" w:rsidSect="00F2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E0"/>
    <w:rsid w:val="00001215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2D7"/>
    <w:rsid w:val="00033672"/>
    <w:rsid w:val="000352B1"/>
    <w:rsid w:val="000354E0"/>
    <w:rsid w:val="00037D46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34E4"/>
    <w:rsid w:val="00094D2A"/>
    <w:rsid w:val="000A167E"/>
    <w:rsid w:val="000A1E68"/>
    <w:rsid w:val="000A2C57"/>
    <w:rsid w:val="000A331A"/>
    <w:rsid w:val="000A5EB8"/>
    <w:rsid w:val="000A62A4"/>
    <w:rsid w:val="000A6683"/>
    <w:rsid w:val="000B15B5"/>
    <w:rsid w:val="000B2D64"/>
    <w:rsid w:val="000B5EBC"/>
    <w:rsid w:val="000C0B24"/>
    <w:rsid w:val="000C4FA3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0CD"/>
    <w:rsid w:val="000F6E3F"/>
    <w:rsid w:val="00100089"/>
    <w:rsid w:val="0010107D"/>
    <w:rsid w:val="001119B4"/>
    <w:rsid w:val="00111EF9"/>
    <w:rsid w:val="00112246"/>
    <w:rsid w:val="001122D7"/>
    <w:rsid w:val="001129F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B98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06D1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64DB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6A4"/>
    <w:rsid w:val="002D0A59"/>
    <w:rsid w:val="002D1AFC"/>
    <w:rsid w:val="002D1DD8"/>
    <w:rsid w:val="002D29D5"/>
    <w:rsid w:val="002D49DE"/>
    <w:rsid w:val="002E3B6F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16E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2632B"/>
    <w:rsid w:val="00331C5B"/>
    <w:rsid w:val="00332EBD"/>
    <w:rsid w:val="00333E18"/>
    <w:rsid w:val="00334541"/>
    <w:rsid w:val="00341B4C"/>
    <w:rsid w:val="003440F3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0AE0"/>
    <w:rsid w:val="004B1748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4C00"/>
    <w:rsid w:val="00515734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B53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0E3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9DC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6E0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4D4C"/>
    <w:rsid w:val="007C5630"/>
    <w:rsid w:val="007D0BA4"/>
    <w:rsid w:val="007D2A4B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770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5BC"/>
    <w:rsid w:val="0088760D"/>
    <w:rsid w:val="00895BB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40A95"/>
    <w:rsid w:val="00941551"/>
    <w:rsid w:val="00942ADC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4AE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0669"/>
    <w:rsid w:val="00A72037"/>
    <w:rsid w:val="00A72575"/>
    <w:rsid w:val="00A75983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AF69F6"/>
    <w:rsid w:val="00AF765F"/>
    <w:rsid w:val="00B03893"/>
    <w:rsid w:val="00B03962"/>
    <w:rsid w:val="00B03EBC"/>
    <w:rsid w:val="00B05F3C"/>
    <w:rsid w:val="00B06719"/>
    <w:rsid w:val="00B068DD"/>
    <w:rsid w:val="00B06F87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5F6E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8C0"/>
    <w:rsid w:val="00B862D6"/>
    <w:rsid w:val="00B86DF8"/>
    <w:rsid w:val="00B86ECF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C13"/>
    <w:rsid w:val="00BC4D94"/>
    <w:rsid w:val="00BC6B89"/>
    <w:rsid w:val="00BC7B81"/>
    <w:rsid w:val="00BC7DD2"/>
    <w:rsid w:val="00BD1C36"/>
    <w:rsid w:val="00BD1E72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2440"/>
    <w:rsid w:val="00C3449B"/>
    <w:rsid w:val="00C4409B"/>
    <w:rsid w:val="00C444BA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4C1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6286"/>
    <w:rsid w:val="00C977EC"/>
    <w:rsid w:val="00C97B87"/>
    <w:rsid w:val="00CA0707"/>
    <w:rsid w:val="00CA1DD5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7F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41FB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E5AB6"/>
    <w:rsid w:val="00DF35DD"/>
    <w:rsid w:val="00DF41A0"/>
    <w:rsid w:val="00DF5852"/>
    <w:rsid w:val="00DF5BB1"/>
    <w:rsid w:val="00DF61D6"/>
    <w:rsid w:val="00DF646F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20CF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6F7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1B1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27AB2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14B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20CF"/>
    <w:pPr>
      <w:spacing w:after="0" w:line="240" w:lineRule="auto"/>
    </w:pPr>
  </w:style>
  <w:style w:type="paragraph" w:customStyle="1" w:styleId="ConsPlusTitle">
    <w:name w:val="ConsPlusTitle"/>
    <w:uiPriority w:val="99"/>
    <w:rsid w:val="007D2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D2A4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2D0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20CF"/>
    <w:pPr>
      <w:spacing w:after="0" w:line="240" w:lineRule="auto"/>
    </w:pPr>
  </w:style>
  <w:style w:type="paragraph" w:customStyle="1" w:styleId="ConsPlusTitle">
    <w:name w:val="ConsPlusTitle"/>
    <w:uiPriority w:val="99"/>
    <w:rsid w:val="007D2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D2A4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2D0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7C04EE2C2195004C7AF6D167695AA84C40735C065D7E523031A1A980AD90DADFAE769HBF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F7C04EE2C2195004C7AF6D167695AA84C40735C065D7E523031A1A980AD90DADFAE769HBF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F7C04EE2C2195004C7AF6D167695AA84C40735C065D7E523031A1A980AD90DADFAE768HBF1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0FBA-B42A-4A70-96F4-B63E3DE1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Kemsovet</dc:creator>
  <cp:lastModifiedBy>Mouse</cp:lastModifiedBy>
  <cp:revision>3</cp:revision>
  <cp:lastPrinted>2021-08-02T08:57:00Z</cp:lastPrinted>
  <dcterms:created xsi:type="dcterms:W3CDTF">2024-02-05T13:57:00Z</dcterms:created>
  <dcterms:modified xsi:type="dcterms:W3CDTF">2024-02-06T06:04:00Z</dcterms:modified>
</cp:coreProperties>
</file>